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</w:tblGrid>
      <w:tr w:rsidR="00CB4CEA" w14:paraId="41D7911C" w14:textId="77777777" w:rsidTr="00CB4CEA">
        <w:trPr>
          <w:jc w:val="center"/>
        </w:trPr>
        <w:tc>
          <w:tcPr>
            <w:tcW w:w="1870" w:type="dxa"/>
          </w:tcPr>
          <w:p w14:paraId="482B60F6" w14:textId="77777777" w:rsidR="00CB4CEA" w:rsidRDefault="00CB4CEA" w:rsidP="00CB4CEA"/>
        </w:tc>
        <w:tc>
          <w:tcPr>
            <w:tcW w:w="3740" w:type="dxa"/>
            <w:gridSpan w:val="2"/>
          </w:tcPr>
          <w:p w14:paraId="2ADE1937" w14:textId="4806AB65" w:rsidR="00CB4CEA" w:rsidRDefault="00CB4CEA" w:rsidP="00CB4CEA">
            <w:r>
              <w:t xml:space="preserve">Μέσος Όρος 7 τελευταίων ημερών </w:t>
            </w:r>
          </w:p>
        </w:tc>
      </w:tr>
      <w:tr w:rsidR="00CB4CEA" w14:paraId="2EBFC32D" w14:textId="77777777" w:rsidTr="00CB4CEA">
        <w:trPr>
          <w:jc w:val="center"/>
        </w:trPr>
        <w:tc>
          <w:tcPr>
            <w:tcW w:w="1870" w:type="dxa"/>
          </w:tcPr>
          <w:p w14:paraId="05E6B7D1" w14:textId="77777777" w:rsidR="00CB4CEA" w:rsidRDefault="00CB4CEA" w:rsidP="00CB4CEA"/>
        </w:tc>
        <w:tc>
          <w:tcPr>
            <w:tcW w:w="1870" w:type="dxa"/>
          </w:tcPr>
          <w:p w14:paraId="7F267BD4" w14:textId="13F77D7F" w:rsidR="00CB4CEA" w:rsidRPr="00CB4CEA" w:rsidRDefault="00CB4CEA" w:rsidP="00CB4CEA">
            <w:pPr>
              <w:rPr>
                <w:lang w:val="en-US"/>
              </w:rPr>
            </w:pPr>
            <w:r>
              <w:rPr>
                <w:lang w:val="en-US"/>
              </w:rPr>
              <w:t>PM10</w:t>
            </w:r>
          </w:p>
        </w:tc>
        <w:tc>
          <w:tcPr>
            <w:tcW w:w="1870" w:type="dxa"/>
          </w:tcPr>
          <w:p w14:paraId="026968FC" w14:textId="0C64EC01" w:rsidR="00CB4CEA" w:rsidRPr="00144492" w:rsidRDefault="00CB4CEA" w:rsidP="00CB4CEA">
            <w:pPr>
              <w:rPr>
                <w:lang w:val="en-US"/>
              </w:rPr>
            </w:pPr>
            <w:r>
              <w:rPr>
                <w:lang w:val="en-US"/>
              </w:rPr>
              <w:t>PM2.5</w:t>
            </w:r>
          </w:p>
        </w:tc>
      </w:tr>
      <w:tr w:rsidR="00CB4CEA" w14:paraId="487AD9ED" w14:textId="77777777" w:rsidTr="00CB4CEA">
        <w:trPr>
          <w:jc w:val="center"/>
        </w:trPr>
        <w:tc>
          <w:tcPr>
            <w:tcW w:w="1870" w:type="dxa"/>
          </w:tcPr>
          <w:p w14:paraId="0DAF4F92" w14:textId="7C027994" w:rsidR="00CB4CEA" w:rsidRDefault="00CB4CEA" w:rsidP="00CB4CEA">
            <w:r>
              <w:t>Λάρισα</w:t>
            </w:r>
          </w:p>
        </w:tc>
        <w:tc>
          <w:tcPr>
            <w:tcW w:w="1870" w:type="dxa"/>
          </w:tcPr>
          <w:p w14:paraId="198C4CB0" w14:textId="5A9592BC" w:rsidR="00CB4CEA" w:rsidRDefault="00CB4CEA" w:rsidP="00CB4CEA">
            <w:r w:rsidRPr="00CB4CEA">
              <w:rPr>
                <w:color w:val="FF0000"/>
              </w:rPr>
              <w:t>50.15</w:t>
            </w:r>
          </w:p>
        </w:tc>
        <w:tc>
          <w:tcPr>
            <w:tcW w:w="1870" w:type="dxa"/>
          </w:tcPr>
          <w:p w14:paraId="3666BBB4" w14:textId="1A43E7E1" w:rsidR="00CB4CEA" w:rsidRPr="00CB4CEA" w:rsidRDefault="00CB4CEA" w:rsidP="00CB4CEA">
            <w:pPr>
              <w:rPr>
                <w:lang w:val="en-US"/>
              </w:rPr>
            </w:pPr>
            <w:r w:rsidRPr="00CB4CEA">
              <w:rPr>
                <w:color w:val="FF0000"/>
              </w:rPr>
              <w:t>31.1</w:t>
            </w:r>
            <w:r w:rsidRPr="00CB4CEA">
              <w:rPr>
                <w:color w:val="FF0000"/>
                <w:lang w:val="en-US"/>
              </w:rPr>
              <w:t>6</w:t>
            </w:r>
          </w:p>
        </w:tc>
      </w:tr>
      <w:tr w:rsidR="00CB4CEA" w14:paraId="6245E966" w14:textId="77777777" w:rsidTr="00CB4CEA">
        <w:trPr>
          <w:jc w:val="center"/>
        </w:trPr>
        <w:tc>
          <w:tcPr>
            <w:tcW w:w="1870" w:type="dxa"/>
          </w:tcPr>
          <w:p w14:paraId="2C0722C1" w14:textId="4ED85614" w:rsidR="00CB4CEA" w:rsidRDefault="00CB4CEA" w:rsidP="00CB4CEA">
            <w:r>
              <w:t>Βόλος</w:t>
            </w:r>
          </w:p>
        </w:tc>
        <w:tc>
          <w:tcPr>
            <w:tcW w:w="1870" w:type="dxa"/>
          </w:tcPr>
          <w:p w14:paraId="28CD0ECC" w14:textId="73A8117B" w:rsidR="00CB4CEA" w:rsidRPr="00144492" w:rsidRDefault="00CB4CEA" w:rsidP="00CB4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</w:t>
            </w:r>
          </w:p>
        </w:tc>
        <w:tc>
          <w:tcPr>
            <w:tcW w:w="1870" w:type="dxa"/>
          </w:tcPr>
          <w:p w14:paraId="5DBD62ED" w14:textId="150B7584" w:rsidR="00CB4CEA" w:rsidRPr="00CB4CEA" w:rsidRDefault="00CB4CEA" w:rsidP="00CB4CEA">
            <w:pPr>
              <w:rPr>
                <w:lang w:val="en-US"/>
              </w:rPr>
            </w:pPr>
            <w:r w:rsidRPr="00144492">
              <w:t>18.4</w:t>
            </w:r>
            <w:r>
              <w:rPr>
                <w:lang w:val="en-US"/>
              </w:rPr>
              <w:t>5</w:t>
            </w:r>
          </w:p>
        </w:tc>
      </w:tr>
      <w:tr w:rsidR="00CB4CEA" w14:paraId="220B6383" w14:textId="77777777" w:rsidTr="00CB4CEA">
        <w:trPr>
          <w:jc w:val="center"/>
        </w:trPr>
        <w:tc>
          <w:tcPr>
            <w:tcW w:w="1870" w:type="dxa"/>
          </w:tcPr>
          <w:p w14:paraId="2F17E052" w14:textId="68BDA5E0" w:rsidR="00CB4CEA" w:rsidRDefault="00CB4CEA" w:rsidP="00CB4CEA">
            <w:r>
              <w:t>Τρίκαλα</w:t>
            </w:r>
          </w:p>
        </w:tc>
        <w:tc>
          <w:tcPr>
            <w:tcW w:w="1870" w:type="dxa"/>
          </w:tcPr>
          <w:p w14:paraId="420583B4" w14:textId="0C416303" w:rsidR="00CB4CEA" w:rsidRPr="00CB4CEA" w:rsidRDefault="00CB4CEA" w:rsidP="00CB4CEA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45.9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870" w:type="dxa"/>
          </w:tcPr>
          <w:p w14:paraId="689A6907" w14:textId="1A612B81" w:rsidR="00CB4CEA" w:rsidRPr="00CB4CEA" w:rsidRDefault="00CB4CEA" w:rsidP="00CB4CEA">
            <w:pPr>
              <w:rPr>
                <w:lang w:val="en-US"/>
              </w:rPr>
            </w:pPr>
            <w:r w:rsidRPr="00CB4CEA">
              <w:rPr>
                <w:color w:val="FF0000"/>
              </w:rPr>
              <w:t>25.0</w:t>
            </w:r>
            <w:r w:rsidRPr="00CB4CEA">
              <w:rPr>
                <w:color w:val="FF0000"/>
                <w:lang w:val="en-US"/>
              </w:rPr>
              <w:t>1</w:t>
            </w:r>
          </w:p>
        </w:tc>
      </w:tr>
      <w:tr w:rsidR="00CB4CEA" w14:paraId="12A373F5" w14:textId="77777777" w:rsidTr="00CB4CEA">
        <w:trPr>
          <w:jc w:val="center"/>
        </w:trPr>
        <w:tc>
          <w:tcPr>
            <w:tcW w:w="1870" w:type="dxa"/>
          </w:tcPr>
          <w:p w14:paraId="29F54FF7" w14:textId="1DB8FE1A" w:rsidR="00CB4CEA" w:rsidRDefault="00CB4CEA" w:rsidP="00CB4CEA">
            <w:r>
              <w:t>Καρδίτσα</w:t>
            </w:r>
          </w:p>
        </w:tc>
        <w:tc>
          <w:tcPr>
            <w:tcW w:w="1870" w:type="dxa"/>
          </w:tcPr>
          <w:p w14:paraId="4309731F" w14:textId="408656DC" w:rsidR="00CB4CEA" w:rsidRPr="00CB4CEA" w:rsidRDefault="00CB4CEA" w:rsidP="00CB4CEA">
            <w:pPr>
              <w:rPr>
                <w:color w:val="FF0000"/>
              </w:rPr>
            </w:pPr>
            <w:r w:rsidRPr="00CB4CEA">
              <w:rPr>
                <w:color w:val="FF0000"/>
              </w:rPr>
              <w:t>41.94</w:t>
            </w:r>
          </w:p>
        </w:tc>
        <w:tc>
          <w:tcPr>
            <w:tcW w:w="1870" w:type="dxa"/>
          </w:tcPr>
          <w:p w14:paraId="5C925589" w14:textId="72BAEC55" w:rsidR="00CB4CEA" w:rsidRPr="00CB4CEA" w:rsidRDefault="00CB4CEA" w:rsidP="00CB4CEA">
            <w:pPr>
              <w:rPr>
                <w:color w:val="FF0000"/>
              </w:rPr>
            </w:pPr>
            <w:r w:rsidRPr="00CB4CEA">
              <w:rPr>
                <w:color w:val="FF0000"/>
              </w:rPr>
              <w:t>29.74</w:t>
            </w:r>
          </w:p>
        </w:tc>
      </w:tr>
      <w:tr w:rsidR="00DF0FE1" w14:paraId="71BB4975" w14:textId="77777777" w:rsidTr="007C1603">
        <w:trPr>
          <w:jc w:val="center"/>
        </w:trPr>
        <w:tc>
          <w:tcPr>
            <w:tcW w:w="5610" w:type="dxa"/>
            <w:gridSpan w:val="3"/>
          </w:tcPr>
          <w:p w14:paraId="4091F0CE" w14:textId="58ECD9EE" w:rsidR="00DF0FE1" w:rsidRDefault="00DF0FE1" w:rsidP="00CB4CEA">
            <w:r>
              <w:t xml:space="preserve">Η τιμές από πάνω έχουν προκύψει από μέσους όρους </w:t>
            </w:r>
            <w:r w:rsidR="006B3F2A">
              <w:t xml:space="preserve">μετρήσεων κατά την διάρκεια </w:t>
            </w:r>
            <w:r>
              <w:t>5 λεπτών.</w:t>
            </w:r>
          </w:p>
        </w:tc>
      </w:tr>
      <w:tr w:rsidR="00DF0FE1" w14:paraId="03308BAC" w14:textId="77777777" w:rsidTr="007C1603">
        <w:trPr>
          <w:jc w:val="center"/>
        </w:trPr>
        <w:tc>
          <w:tcPr>
            <w:tcW w:w="5610" w:type="dxa"/>
            <w:gridSpan w:val="3"/>
          </w:tcPr>
          <w:p w14:paraId="27F87F18" w14:textId="1BAEB0CB" w:rsidR="00DF0FE1" w:rsidRDefault="00DF0FE1" w:rsidP="00CB4CEA">
            <w:r>
              <w:t xml:space="preserve">Τα διαγράμματα απεικονίζουν μέσους όρους μετρήσεων κατά την διάρκεια 5 λεπτών. </w:t>
            </w:r>
          </w:p>
        </w:tc>
      </w:tr>
    </w:tbl>
    <w:p w14:paraId="5EE4325C" w14:textId="72D9C010" w:rsidR="0058256F" w:rsidRDefault="0058256F"/>
    <w:p w14:paraId="26AA1B3A" w14:textId="6FB1E992" w:rsidR="00CB4CEA" w:rsidRDefault="00CB4CEA">
      <w:r>
        <w:rPr>
          <w:noProof/>
        </w:rPr>
        <w:drawing>
          <wp:inline distT="0" distB="0" distL="0" distR="0" wp14:anchorId="50D5936D" wp14:editId="576964F2">
            <wp:extent cx="8229600" cy="271576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715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E0A9A1" w14:textId="544962AB" w:rsidR="00CB4CEA" w:rsidRDefault="00CB4CE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3F83B10" wp14:editId="01527B1B">
            <wp:extent cx="8229600" cy="263347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633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5B2C3E" w14:textId="79177CE3" w:rsidR="00CB4CEA" w:rsidRPr="00CB4CEA" w:rsidRDefault="00CB4CEA" w:rsidP="00CB4CEA"/>
    <w:p w14:paraId="151F0A14" w14:textId="14308B7F" w:rsidR="00CB4CEA" w:rsidRPr="00CB4CEA" w:rsidRDefault="00CB4CEA" w:rsidP="00CB4CEA">
      <w:r>
        <w:rPr>
          <w:noProof/>
        </w:rPr>
        <w:drawing>
          <wp:inline distT="0" distB="0" distL="0" distR="0" wp14:anchorId="21F02870" wp14:editId="2564537E">
            <wp:extent cx="8229600" cy="263347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633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EA5BA1" w14:textId="11C9FEFE" w:rsidR="00CB4CEA" w:rsidRDefault="00CB4CEA" w:rsidP="00CB4CEA">
      <w:pPr>
        <w:rPr>
          <w:noProof/>
        </w:rPr>
      </w:pPr>
    </w:p>
    <w:p w14:paraId="0D47FF0A" w14:textId="294A7927" w:rsidR="00CB4CEA" w:rsidRDefault="00CB4CEA" w:rsidP="00CB4CEA">
      <w:pPr>
        <w:tabs>
          <w:tab w:val="left" w:pos="2640"/>
        </w:tabs>
      </w:pPr>
      <w:r>
        <w:rPr>
          <w:noProof/>
        </w:rPr>
        <w:drawing>
          <wp:inline distT="0" distB="0" distL="0" distR="0" wp14:anchorId="4A355DA6" wp14:editId="639369B0">
            <wp:extent cx="8229600" cy="263347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633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03300D" w14:textId="428CFB7C" w:rsidR="00CB4CEA" w:rsidRDefault="00CB4CEA" w:rsidP="00CB4CEA">
      <w:pPr>
        <w:tabs>
          <w:tab w:val="left" w:pos="2640"/>
        </w:tabs>
      </w:pPr>
      <w:r>
        <w:rPr>
          <w:noProof/>
        </w:rPr>
        <w:drawing>
          <wp:inline distT="0" distB="0" distL="0" distR="0" wp14:anchorId="562D7C19" wp14:editId="6C52E0F5">
            <wp:extent cx="8229600" cy="263347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633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988DDA" w14:textId="7678AC05" w:rsidR="00CB4CEA" w:rsidRDefault="00CB4CEA" w:rsidP="00CB4CEA">
      <w:pPr>
        <w:tabs>
          <w:tab w:val="left" w:pos="2640"/>
        </w:tabs>
      </w:pPr>
      <w:r>
        <w:rPr>
          <w:noProof/>
        </w:rPr>
        <w:lastRenderedPageBreak/>
        <w:drawing>
          <wp:inline distT="0" distB="0" distL="0" distR="0" wp14:anchorId="7D66E62D" wp14:editId="6CAF80B3">
            <wp:extent cx="8229600" cy="263347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633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6C411E" w14:textId="6A0AD4C4" w:rsidR="00DD5AF0" w:rsidRDefault="00DD5AF0" w:rsidP="00CB4CEA">
      <w:pPr>
        <w:tabs>
          <w:tab w:val="left" w:pos="2640"/>
        </w:tabs>
      </w:pPr>
    </w:p>
    <w:p w14:paraId="3C915E3C" w14:textId="4062A4D0" w:rsidR="00DD5AF0" w:rsidRDefault="00DD5AF0" w:rsidP="00CB4CEA">
      <w:pPr>
        <w:tabs>
          <w:tab w:val="left" w:pos="2640"/>
        </w:tabs>
      </w:pPr>
      <w:r>
        <w:rPr>
          <w:noProof/>
        </w:rPr>
        <w:drawing>
          <wp:inline distT="0" distB="0" distL="0" distR="0" wp14:anchorId="33FCD713" wp14:editId="32C4BBBA">
            <wp:extent cx="8229600" cy="282549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825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599C07" w14:textId="57DBCA12" w:rsidR="00DD5AF0" w:rsidRPr="00CB4CEA" w:rsidRDefault="00DD5AF0" w:rsidP="00CB4CEA">
      <w:pPr>
        <w:tabs>
          <w:tab w:val="left" w:pos="2640"/>
        </w:tabs>
      </w:pPr>
      <w:r>
        <w:rPr>
          <w:noProof/>
        </w:rPr>
        <w:lastRenderedPageBreak/>
        <w:drawing>
          <wp:inline distT="0" distB="0" distL="0" distR="0" wp14:anchorId="068FF8CA" wp14:editId="25E3E71D">
            <wp:extent cx="8229600" cy="263347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633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D5AF0" w:rsidRPr="00CB4CEA" w:rsidSect="00CB4CEA">
      <w:head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100B" w14:textId="77777777" w:rsidR="00D1047E" w:rsidRDefault="00D1047E" w:rsidP="00CB4CEA">
      <w:pPr>
        <w:spacing w:after="0" w:line="240" w:lineRule="auto"/>
      </w:pPr>
      <w:r>
        <w:separator/>
      </w:r>
    </w:p>
  </w:endnote>
  <w:endnote w:type="continuationSeparator" w:id="0">
    <w:p w14:paraId="0FDD3D54" w14:textId="77777777" w:rsidR="00D1047E" w:rsidRDefault="00D1047E" w:rsidP="00CB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CCE72" w14:textId="77777777" w:rsidR="00D1047E" w:rsidRDefault="00D1047E" w:rsidP="00CB4CEA">
      <w:pPr>
        <w:spacing w:after="0" w:line="240" w:lineRule="auto"/>
      </w:pPr>
      <w:r>
        <w:separator/>
      </w:r>
    </w:p>
  </w:footnote>
  <w:footnote w:type="continuationSeparator" w:id="0">
    <w:p w14:paraId="379A7D83" w14:textId="77777777" w:rsidR="00D1047E" w:rsidRDefault="00D1047E" w:rsidP="00CB4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F31E" w14:textId="42211369" w:rsidR="00CB4CEA" w:rsidRDefault="00CB4CEA">
    <w:pPr>
      <w:pStyle w:val="Header"/>
      <w:rPr>
        <w:lang w:val="en-US"/>
      </w:rPr>
    </w:pPr>
    <w:r>
      <w:rPr>
        <w:lang w:val="en-US"/>
      </w:rPr>
      <w:t>Report Author Georgios K.D. Saharidis</w:t>
    </w:r>
  </w:p>
  <w:p w14:paraId="09F27C63" w14:textId="3EEC6C53" w:rsidR="00CB4CEA" w:rsidRPr="00CB4CEA" w:rsidRDefault="00CB4CEA">
    <w:pPr>
      <w:pStyle w:val="Header"/>
    </w:pPr>
    <w:r>
      <w:rPr>
        <w:lang w:val="en-US"/>
      </w:rPr>
      <w:t xml:space="preserve">Reporting Period: 13/11/2025, 8:00 </w:t>
    </w:r>
    <w:r>
      <w:t>– 21/11/2025, 8:00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53"/>
    <w:rsid w:val="00144492"/>
    <w:rsid w:val="001612F5"/>
    <w:rsid w:val="00336253"/>
    <w:rsid w:val="00535FFE"/>
    <w:rsid w:val="0058256F"/>
    <w:rsid w:val="006B3F2A"/>
    <w:rsid w:val="00CB4CEA"/>
    <w:rsid w:val="00D1047E"/>
    <w:rsid w:val="00D25ACE"/>
    <w:rsid w:val="00DD5AF0"/>
    <w:rsid w:val="00DF0FE1"/>
    <w:rsid w:val="00EB2F5C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3FF07"/>
  <w15:chartTrackingRefBased/>
  <w15:docId w15:val="{B64311B4-DEAA-43C8-B963-717D0C5B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4C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CEA"/>
  </w:style>
  <w:style w:type="paragraph" w:styleId="Footer">
    <w:name w:val="footer"/>
    <w:basedOn w:val="Normal"/>
    <w:link w:val="FooterChar"/>
    <w:uiPriority w:val="99"/>
    <w:unhideWhenUsed/>
    <w:rsid w:val="00CB4C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8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2025-11-21T11:06:00Z</dcterms:created>
  <dcterms:modified xsi:type="dcterms:W3CDTF">2025-11-21T11:06:00Z</dcterms:modified>
</cp:coreProperties>
</file>